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Зыряновская</w:t>
            </w:r>
            <w:proofErr w:type="spellEnd"/>
            <w:r>
              <w:rPr>
                <w:rFonts w:ascii="Times New Roman" w:hAnsi="Times New Roman"/>
              </w:rPr>
              <w:t xml:space="preserve">  д. </w:t>
            </w:r>
            <w:r w:rsidR="00432DEB">
              <w:rPr>
                <w:rFonts w:ascii="Times New Roman" w:hAnsi="Times New Roman"/>
              </w:rPr>
              <w:t>5</w:t>
            </w:r>
            <w:r w:rsidR="00223953">
              <w:rPr>
                <w:rFonts w:ascii="Times New Roman" w:hAnsi="Times New Roman"/>
              </w:rPr>
              <w:t>2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432DEB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  <w:r w:rsidR="00223953">
              <w:rPr>
                <w:rFonts w:ascii="Times New Roman" w:hAnsi="Times New Roman"/>
                <w:b/>
                <w:bCs/>
              </w:rPr>
              <w:t>38,336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478CC">
        <w:rPr>
          <w:rFonts w:ascii="Times New Roman" w:hAnsi="Times New Roman"/>
          <w:sz w:val="28"/>
          <w:szCs w:val="28"/>
          <w:u w:val="single"/>
        </w:rPr>
        <w:t xml:space="preserve">ООО «Управляющая Компания </w:t>
      </w:r>
      <w:proofErr w:type="spellStart"/>
      <w:r w:rsidR="008478CC">
        <w:rPr>
          <w:rFonts w:ascii="Times New Roman" w:hAnsi="Times New Roman"/>
          <w:sz w:val="28"/>
          <w:szCs w:val="28"/>
          <w:u w:val="single"/>
        </w:rPr>
        <w:t>Гестия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>ра подряда:  1</w:t>
      </w:r>
      <w:r w:rsidR="00223953">
        <w:rPr>
          <w:rFonts w:ascii="Times New Roman" w:hAnsi="Times New Roman"/>
          <w:sz w:val="28"/>
          <w:szCs w:val="28"/>
        </w:rPr>
        <w:t> 138 336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223953">
        <w:rPr>
          <w:rFonts w:ascii="Times New Roman" w:hAnsi="Times New Roman"/>
          <w:sz w:val="28"/>
          <w:szCs w:val="28"/>
        </w:rPr>
        <w:t>ом числе НДС 189 723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9A6" w:rsidRDefault="003649A6" w:rsidP="00B7091B">
      <w:r>
        <w:separator/>
      </w:r>
    </w:p>
  </w:endnote>
  <w:endnote w:type="continuationSeparator" w:id="0">
    <w:p w:rsidR="003649A6" w:rsidRDefault="003649A6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9A6" w:rsidRDefault="003649A6" w:rsidP="00B7091B">
      <w:r>
        <w:separator/>
      </w:r>
    </w:p>
  </w:footnote>
  <w:footnote w:type="continuationSeparator" w:id="0">
    <w:p w:rsidR="003649A6" w:rsidRDefault="003649A6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A1803"/>
    <w:rsid w:val="000A5E1C"/>
    <w:rsid w:val="000B4D9A"/>
    <w:rsid w:val="00114152"/>
    <w:rsid w:val="001360D1"/>
    <w:rsid w:val="00142CF8"/>
    <w:rsid w:val="001665DB"/>
    <w:rsid w:val="001A24ED"/>
    <w:rsid w:val="001A653B"/>
    <w:rsid w:val="001A7C4F"/>
    <w:rsid w:val="001B69D7"/>
    <w:rsid w:val="00221D9C"/>
    <w:rsid w:val="00223953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1591A"/>
    <w:rsid w:val="00320793"/>
    <w:rsid w:val="00322775"/>
    <w:rsid w:val="00330CA6"/>
    <w:rsid w:val="003649A6"/>
    <w:rsid w:val="00365BDE"/>
    <w:rsid w:val="00374772"/>
    <w:rsid w:val="003A43B0"/>
    <w:rsid w:val="003A7A71"/>
    <w:rsid w:val="003C479E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5E717D"/>
    <w:rsid w:val="006443E4"/>
    <w:rsid w:val="006514DE"/>
    <w:rsid w:val="00652BCC"/>
    <w:rsid w:val="0068790B"/>
    <w:rsid w:val="00693B7A"/>
    <w:rsid w:val="006B155B"/>
    <w:rsid w:val="006B7333"/>
    <w:rsid w:val="006E27C7"/>
    <w:rsid w:val="00732B86"/>
    <w:rsid w:val="00781911"/>
    <w:rsid w:val="007C21B3"/>
    <w:rsid w:val="007D1ED4"/>
    <w:rsid w:val="008010F3"/>
    <w:rsid w:val="00831321"/>
    <w:rsid w:val="00831ADC"/>
    <w:rsid w:val="008466EF"/>
    <w:rsid w:val="008478CC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61C3A-71A7-4417-819B-379B6D351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2020-02-27T02:34:00Z</cp:lastPrinted>
  <dcterms:created xsi:type="dcterms:W3CDTF">2020-02-27T02:34:00Z</dcterms:created>
  <dcterms:modified xsi:type="dcterms:W3CDTF">2020-04-06T03:03:00Z</dcterms:modified>
</cp:coreProperties>
</file>